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2550" w:rsidRPr="005020A2" w:rsidRDefault="00A72550" w:rsidP="00A72550">
      <w:pPr>
        <w:jc w:val="center"/>
        <w:rPr>
          <w:rFonts w:ascii="PT Astra Serif" w:hAnsi="PT Astra Serif"/>
          <w:b/>
          <w:sz w:val="30"/>
          <w:szCs w:val="30"/>
        </w:rPr>
      </w:pPr>
      <w:r w:rsidRPr="005020A2">
        <w:rPr>
          <w:rFonts w:ascii="PT Astra Serif" w:hAnsi="PT Astra Serif"/>
          <w:b/>
          <w:sz w:val="30"/>
          <w:szCs w:val="30"/>
        </w:rPr>
        <w:t>Тезисы доклада</w:t>
      </w:r>
    </w:p>
    <w:p w:rsidR="00A72550" w:rsidRPr="00D83601" w:rsidRDefault="00A72550" w:rsidP="00410B21">
      <w:pPr>
        <w:spacing w:line="276" w:lineRule="auto"/>
        <w:jc w:val="center"/>
        <w:rPr>
          <w:rFonts w:ascii="PT Astra Serif" w:hAnsi="PT Astra Serif"/>
          <w:sz w:val="28"/>
        </w:rPr>
      </w:pPr>
      <w:r w:rsidRPr="00D83601">
        <w:rPr>
          <w:rFonts w:ascii="PT Astra Serif" w:hAnsi="PT Astra Serif"/>
          <w:sz w:val="28"/>
        </w:rPr>
        <w:t xml:space="preserve">начальника </w:t>
      </w:r>
      <w:r w:rsidR="00D2048A" w:rsidRPr="00D83601">
        <w:rPr>
          <w:rFonts w:ascii="PT Astra Serif" w:hAnsi="PT Astra Serif"/>
          <w:sz w:val="28"/>
        </w:rPr>
        <w:t xml:space="preserve">отдела охраны и защиты лесного фонда </w:t>
      </w:r>
      <w:r w:rsidRPr="00D83601">
        <w:rPr>
          <w:rFonts w:ascii="PT Astra Serif" w:hAnsi="PT Astra Serif"/>
          <w:sz w:val="28"/>
        </w:rPr>
        <w:t xml:space="preserve">Департамента лесного хозяйства Томской области </w:t>
      </w:r>
      <w:r w:rsidR="005020A2" w:rsidRPr="00D83601">
        <w:rPr>
          <w:rFonts w:ascii="PT Astra Serif" w:hAnsi="PT Astra Serif"/>
          <w:sz w:val="28"/>
        </w:rPr>
        <w:t>М.Н. Егорова</w:t>
      </w:r>
    </w:p>
    <w:p w:rsidR="00A72550" w:rsidRPr="00D83601" w:rsidRDefault="007E70A3" w:rsidP="00410B21">
      <w:pPr>
        <w:spacing w:line="276" w:lineRule="auto"/>
        <w:jc w:val="center"/>
        <w:rPr>
          <w:rFonts w:ascii="PT Astra Serif" w:hAnsi="PT Astra Serif"/>
          <w:sz w:val="28"/>
        </w:rPr>
      </w:pPr>
      <w:r w:rsidRPr="00D83601">
        <w:rPr>
          <w:rFonts w:ascii="PT Astra Serif" w:hAnsi="PT Astra Serif"/>
          <w:sz w:val="28"/>
        </w:rPr>
        <w:t xml:space="preserve"> </w:t>
      </w:r>
      <w:r w:rsidR="00A72550" w:rsidRPr="00D83601">
        <w:rPr>
          <w:rFonts w:ascii="PT Astra Serif" w:hAnsi="PT Astra Serif"/>
          <w:sz w:val="28"/>
        </w:rPr>
        <w:t>«</w:t>
      </w:r>
      <w:r w:rsidR="005020A2" w:rsidRPr="00D83601">
        <w:rPr>
          <w:rFonts w:ascii="PT Astra Serif" w:hAnsi="PT Astra Serif"/>
          <w:sz w:val="28"/>
        </w:rPr>
        <w:t xml:space="preserve">Проведение </w:t>
      </w:r>
      <w:r w:rsidR="00D83601" w:rsidRPr="00D83601">
        <w:rPr>
          <w:rFonts w:ascii="PT Astra Serif" w:hAnsi="PT Astra Serif"/>
          <w:sz w:val="28"/>
        </w:rPr>
        <w:t>лицами,</w:t>
      </w:r>
      <w:r w:rsidR="005020A2" w:rsidRPr="00D83601">
        <w:rPr>
          <w:rFonts w:ascii="PT Astra Serif" w:hAnsi="PT Astra Serif"/>
          <w:sz w:val="28"/>
        </w:rPr>
        <w:t xml:space="preserve"> использующими леса на территории Томской области мероприятий по противопожарному обустройству лесов</w:t>
      </w:r>
      <w:r w:rsidR="00A72550" w:rsidRPr="00D83601">
        <w:rPr>
          <w:rFonts w:ascii="PT Astra Serif" w:hAnsi="PT Astra Serif"/>
          <w:sz w:val="28"/>
        </w:rPr>
        <w:t>»</w:t>
      </w:r>
    </w:p>
    <w:p w:rsidR="00A72550" w:rsidRPr="005020A2" w:rsidRDefault="00A72550" w:rsidP="00410B21">
      <w:pPr>
        <w:spacing w:line="276" w:lineRule="auto"/>
        <w:jc w:val="center"/>
        <w:rPr>
          <w:rFonts w:ascii="PT Astra Serif" w:hAnsi="PT Astra Serif"/>
          <w:sz w:val="24"/>
        </w:rPr>
      </w:pPr>
    </w:p>
    <w:p w:rsidR="00A72550" w:rsidRPr="00D83601" w:rsidRDefault="00A72550" w:rsidP="00410B21">
      <w:pPr>
        <w:spacing w:line="276" w:lineRule="auto"/>
        <w:jc w:val="left"/>
        <w:rPr>
          <w:rFonts w:ascii="PT Astra Serif" w:hAnsi="PT Astra Serif"/>
          <w:sz w:val="28"/>
        </w:rPr>
      </w:pPr>
      <w:r w:rsidRPr="00D83601">
        <w:rPr>
          <w:rFonts w:ascii="PT Astra Serif" w:hAnsi="PT Astra Serif"/>
          <w:sz w:val="28"/>
        </w:rPr>
        <w:t xml:space="preserve">г. </w:t>
      </w:r>
      <w:r w:rsidR="00D2048A" w:rsidRPr="00D83601">
        <w:rPr>
          <w:rFonts w:ascii="PT Astra Serif" w:hAnsi="PT Astra Serif"/>
          <w:sz w:val="28"/>
        </w:rPr>
        <w:t>Томск</w:t>
      </w:r>
      <w:r w:rsidRPr="00D83601">
        <w:rPr>
          <w:rFonts w:ascii="PT Astra Serif" w:hAnsi="PT Astra Serif"/>
          <w:sz w:val="28"/>
        </w:rPr>
        <w:tab/>
      </w:r>
      <w:r w:rsidRPr="00D83601">
        <w:rPr>
          <w:rFonts w:ascii="PT Astra Serif" w:hAnsi="PT Astra Serif"/>
          <w:sz w:val="28"/>
        </w:rPr>
        <w:tab/>
        <w:t xml:space="preserve">         </w:t>
      </w:r>
      <w:r w:rsidRPr="00D83601">
        <w:rPr>
          <w:rFonts w:ascii="PT Astra Serif" w:hAnsi="PT Astra Serif"/>
          <w:sz w:val="28"/>
        </w:rPr>
        <w:tab/>
        <w:t xml:space="preserve">                                                                  </w:t>
      </w:r>
      <w:r w:rsidR="00484248">
        <w:rPr>
          <w:rFonts w:ascii="PT Astra Serif" w:hAnsi="PT Astra Serif"/>
          <w:sz w:val="28"/>
        </w:rPr>
        <w:t xml:space="preserve">            </w:t>
      </w:r>
      <w:r w:rsidRPr="00D83601">
        <w:rPr>
          <w:rFonts w:ascii="PT Astra Serif" w:hAnsi="PT Astra Serif"/>
          <w:sz w:val="28"/>
        </w:rPr>
        <w:t xml:space="preserve">  </w:t>
      </w:r>
      <w:r w:rsidR="00780096" w:rsidRPr="00780096">
        <w:rPr>
          <w:rFonts w:ascii="PT Astra Serif" w:hAnsi="PT Astra Serif"/>
          <w:sz w:val="28"/>
        </w:rPr>
        <w:t>0</w:t>
      </w:r>
      <w:r w:rsidR="00780096">
        <w:rPr>
          <w:rFonts w:ascii="PT Astra Serif" w:hAnsi="PT Astra Serif"/>
          <w:sz w:val="28"/>
          <w:lang w:val="en-US"/>
        </w:rPr>
        <w:t>1</w:t>
      </w:r>
      <w:r w:rsidR="005020A2" w:rsidRPr="00D83601">
        <w:rPr>
          <w:rFonts w:ascii="PT Astra Serif" w:hAnsi="PT Astra Serif"/>
          <w:sz w:val="28"/>
        </w:rPr>
        <w:t>.</w:t>
      </w:r>
      <w:r w:rsidR="00780096">
        <w:rPr>
          <w:rFonts w:ascii="PT Astra Serif" w:hAnsi="PT Astra Serif"/>
          <w:sz w:val="28"/>
          <w:lang w:val="en-US"/>
        </w:rPr>
        <w:t>10</w:t>
      </w:r>
      <w:bookmarkStart w:id="0" w:name="_GoBack"/>
      <w:bookmarkEnd w:id="0"/>
      <w:r w:rsidR="005020A2" w:rsidRPr="00D83601">
        <w:rPr>
          <w:rFonts w:ascii="PT Astra Serif" w:hAnsi="PT Astra Serif"/>
          <w:sz w:val="28"/>
        </w:rPr>
        <w:t>.202</w:t>
      </w:r>
      <w:r w:rsidR="006A39F1">
        <w:rPr>
          <w:rFonts w:ascii="PT Astra Serif" w:hAnsi="PT Astra Serif"/>
          <w:sz w:val="28"/>
        </w:rPr>
        <w:t>1</w:t>
      </w:r>
    </w:p>
    <w:p w:rsidR="00A72550" w:rsidRPr="005020A2" w:rsidRDefault="00A72550" w:rsidP="00410B21">
      <w:pPr>
        <w:spacing w:line="276" w:lineRule="auto"/>
        <w:rPr>
          <w:rFonts w:ascii="PT Astra Serif" w:hAnsi="PT Astra Serif"/>
          <w:sz w:val="30"/>
          <w:szCs w:val="30"/>
        </w:rPr>
      </w:pPr>
    </w:p>
    <w:p w:rsidR="00A72550" w:rsidRPr="00D83601" w:rsidRDefault="00A72550" w:rsidP="00410B21">
      <w:pPr>
        <w:spacing w:line="276" w:lineRule="auto"/>
        <w:jc w:val="center"/>
        <w:rPr>
          <w:rFonts w:ascii="PT Astra Serif" w:hAnsi="PT Astra Serif"/>
          <w:sz w:val="28"/>
        </w:rPr>
      </w:pPr>
      <w:r w:rsidRPr="00D83601">
        <w:rPr>
          <w:rFonts w:ascii="PT Astra Serif" w:hAnsi="PT Astra Serif"/>
          <w:sz w:val="28"/>
        </w:rPr>
        <w:t>Добрый день, уважаемы</w:t>
      </w:r>
      <w:r w:rsidR="000F0A4F" w:rsidRPr="00D83601">
        <w:rPr>
          <w:rFonts w:ascii="PT Astra Serif" w:hAnsi="PT Astra Serif"/>
          <w:sz w:val="28"/>
        </w:rPr>
        <w:t>е</w:t>
      </w:r>
      <w:r w:rsidRPr="00D83601">
        <w:rPr>
          <w:rFonts w:ascii="PT Astra Serif" w:hAnsi="PT Astra Serif"/>
          <w:sz w:val="28"/>
        </w:rPr>
        <w:t xml:space="preserve"> участники!</w:t>
      </w:r>
    </w:p>
    <w:p w:rsidR="00A72550" w:rsidRPr="005020A2" w:rsidRDefault="00A72550" w:rsidP="00D83601">
      <w:pPr>
        <w:spacing w:line="276" w:lineRule="auto"/>
        <w:ind w:left="-142" w:hanging="425"/>
        <w:jc w:val="center"/>
        <w:rPr>
          <w:rFonts w:ascii="PT Astra Serif" w:hAnsi="PT Astra Serif"/>
          <w:sz w:val="30"/>
          <w:szCs w:val="30"/>
        </w:rPr>
      </w:pPr>
    </w:p>
    <w:p w:rsidR="000D0B8F" w:rsidRPr="00D83601" w:rsidRDefault="00F1094D" w:rsidP="005020A2">
      <w:pPr>
        <w:ind w:firstLine="708"/>
        <w:rPr>
          <w:rFonts w:ascii="PT Astra Serif" w:eastAsiaTheme="minorHAnsi" w:hAnsi="PT Astra Serif"/>
          <w:sz w:val="28"/>
        </w:rPr>
      </w:pPr>
      <w:r w:rsidRPr="00D83601">
        <w:rPr>
          <w:rFonts w:ascii="PT Astra Serif" w:eastAsiaTheme="minorHAnsi" w:hAnsi="PT Astra Serif"/>
          <w:sz w:val="28"/>
        </w:rPr>
        <w:t xml:space="preserve">Выполнение противопожарных мероприятий на землях лесного фонда </w:t>
      </w:r>
      <w:r w:rsidR="00D83601">
        <w:rPr>
          <w:rFonts w:ascii="PT Astra Serif" w:eastAsiaTheme="minorHAnsi" w:hAnsi="PT Astra Serif"/>
          <w:sz w:val="28"/>
        </w:rPr>
        <w:t xml:space="preserve">                    </w:t>
      </w:r>
      <w:r w:rsidRPr="00D83601">
        <w:rPr>
          <w:rFonts w:ascii="PT Astra Serif" w:eastAsiaTheme="minorHAnsi" w:hAnsi="PT Astra Serif"/>
          <w:sz w:val="28"/>
        </w:rPr>
        <w:t xml:space="preserve">на территории Томской области выполняется как подведомственными Департаменту </w:t>
      </w:r>
      <w:proofErr w:type="spellStart"/>
      <w:r w:rsidRPr="00D83601">
        <w:rPr>
          <w:rFonts w:ascii="PT Astra Serif" w:eastAsiaTheme="minorHAnsi" w:hAnsi="PT Astra Serif"/>
          <w:sz w:val="28"/>
        </w:rPr>
        <w:t>лесопожарными</w:t>
      </w:r>
      <w:proofErr w:type="spellEnd"/>
      <w:r w:rsidRPr="00D83601">
        <w:rPr>
          <w:rFonts w:ascii="PT Astra Serif" w:eastAsiaTheme="minorHAnsi" w:hAnsi="PT Astra Serif"/>
          <w:sz w:val="28"/>
        </w:rPr>
        <w:t xml:space="preserve"> </w:t>
      </w:r>
      <w:r w:rsidR="00D83601" w:rsidRPr="00D83601">
        <w:rPr>
          <w:rFonts w:ascii="PT Astra Serif" w:eastAsiaTheme="minorHAnsi" w:hAnsi="PT Astra Serif"/>
          <w:sz w:val="28"/>
        </w:rPr>
        <w:t>подразделениями,</w:t>
      </w:r>
      <w:r w:rsidRPr="00D83601">
        <w:rPr>
          <w:rFonts w:ascii="PT Astra Serif" w:eastAsiaTheme="minorHAnsi" w:hAnsi="PT Astra Serif"/>
          <w:sz w:val="28"/>
        </w:rPr>
        <w:t xml:space="preserve"> так и арендаторами лесных участков.</w:t>
      </w:r>
    </w:p>
    <w:p w:rsidR="00F1094D" w:rsidRPr="00D83601" w:rsidRDefault="00F1094D" w:rsidP="005020A2">
      <w:pPr>
        <w:ind w:firstLine="708"/>
        <w:rPr>
          <w:rFonts w:ascii="PT Astra Serif" w:eastAsiaTheme="minorHAnsi" w:hAnsi="PT Astra Serif"/>
          <w:sz w:val="28"/>
        </w:rPr>
      </w:pPr>
      <w:r w:rsidRPr="00D83601">
        <w:rPr>
          <w:rFonts w:ascii="PT Astra Serif" w:eastAsiaTheme="minorHAnsi" w:hAnsi="PT Astra Serif"/>
          <w:sz w:val="28"/>
        </w:rPr>
        <w:t xml:space="preserve">Мероприятия, выполняемые </w:t>
      </w:r>
      <w:r w:rsidR="00D83601" w:rsidRPr="00D83601">
        <w:rPr>
          <w:rFonts w:ascii="PT Astra Serif" w:eastAsiaTheme="minorHAnsi" w:hAnsi="PT Astra Serif"/>
          <w:sz w:val="28"/>
        </w:rPr>
        <w:t>подведомственными учреждениями,</w:t>
      </w:r>
      <w:r w:rsidRPr="00D83601">
        <w:rPr>
          <w:rFonts w:ascii="PT Astra Serif" w:eastAsiaTheme="minorHAnsi" w:hAnsi="PT Astra Serif"/>
          <w:sz w:val="28"/>
        </w:rPr>
        <w:t xml:space="preserve"> ежегодно выполняются в полном объеме в соответствии с установленными проектными требованиями.</w:t>
      </w:r>
    </w:p>
    <w:p w:rsidR="00F1094D" w:rsidRPr="00D83601" w:rsidRDefault="00F1094D" w:rsidP="005020A2">
      <w:pPr>
        <w:ind w:firstLine="708"/>
        <w:rPr>
          <w:rFonts w:ascii="PT Astra Serif" w:eastAsiaTheme="minorHAnsi" w:hAnsi="PT Astra Serif"/>
          <w:sz w:val="28"/>
        </w:rPr>
      </w:pPr>
      <w:r w:rsidRPr="00D83601">
        <w:rPr>
          <w:rFonts w:ascii="PT Astra Serif" w:eastAsiaTheme="minorHAnsi" w:hAnsi="PT Astra Serif"/>
          <w:sz w:val="28"/>
        </w:rPr>
        <w:t>Что касается выполнения противопожарных мероприятий арендаторами лесных участков имеются следующие замечания:</w:t>
      </w:r>
    </w:p>
    <w:p w:rsidR="00F1094D" w:rsidRPr="00D83601" w:rsidRDefault="00F1094D" w:rsidP="00147A40">
      <w:pPr>
        <w:tabs>
          <w:tab w:val="left" w:pos="1134"/>
        </w:tabs>
        <w:ind w:firstLine="708"/>
        <w:rPr>
          <w:rFonts w:ascii="PT Astra Serif" w:eastAsiaTheme="minorHAnsi" w:hAnsi="PT Astra Serif"/>
          <w:sz w:val="28"/>
        </w:rPr>
      </w:pPr>
      <w:r w:rsidRPr="00D83601">
        <w:rPr>
          <w:rFonts w:ascii="PT Astra Serif" w:eastAsiaTheme="minorHAnsi" w:hAnsi="PT Astra Serif"/>
          <w:sz w:val="28"/>
        </w:rPr>
        <w:t xml:space="preserve">1) невыполнение объемов </w:t>
      </w:r>
      <w:r w:rsidR="00D83601" w:rsidRPr="00D83601">
        <w:rPr>
          <w:rFonts w:ascii="PT Astra Serif" w:eastAsiaTheme="minorHAnsi" w:hAnsi="PT Astra Serif"/>
          <w:sz w:val="28"/>
        </w:rPr>
        <w:t>противопожарных мероприятий,</w:t>
      </w:r>
      <w:r w:rsidRPr="00D83601">
        <w:rPr>
          <w:rFonts w:ascii="PT Astra Serif" w:eastAsiaTheme="minorHAnsi" w:hAnsi="PT Astra Serif"/>
          <w:sz w:val="28"/>
        </w:rPr>
        <w:t xml:space="preserve"> </w:t>
      </w:r>
      <w:r w:rsidR="008F1CFD" w:rsidRPr="00D83601">
        <w:rPr>
          <w:rFonts w:ascii="PT Astra Serif" w:eastAsiaTheme="minorHAnsi" w:hAnsi="PT Astra Serif"/>
          <w:sz w:val="28"/>
        </w:rPr>
        <w:t xml:space="preserve">запланированных </w:t>
      </w:r>
      <w:r w:rsidRPr="00D83601">
        <w:rPr>
          <w:rFonts w:ascii="PT Astra Serif" w:eastAsiaTheme="minorHAnsi" w:hAnsi="PT Astra Serif"/>
          <w:sz w:val="28"/>
        </w:rPr>
        <w:t>проектами освоения лесов;</w:t>
      </w:r>
    </w:p>
    <w:p w:rsidR="00F1094D" w:rsidRPr="00D83601" w:rsidRDefault="00F1094D" w:rsidP="005020A2">
      <w:pPr>
        <w:ind w:firstLine="708"/>
        <w:rPr>
          <w:rFonts w:ascii="PT Astra Serif" w:eastAsiaTheme="minorHAnsi" w:hAnsi="PT Astra Serif"/>
          <w:sz w:val="28"/>
        </w:rPr>
      </w:pPr>
      <w:r w:rsidRPr="00D83601">
        <w:rPr>
          <w:rFonts w:ascii="PT Astra Serif" w:eastAsiaTheme="minorHAnsi" w:hAnsi="PT Astra Serif"/>
          <w:sz w:val="28"/>
        </w:rPr>
        <w:t>2) качество выполнения работ;</w:t>
      </w:r>
    </w:p>
    <w:p w:rsidR="00F1094D" w:rsidRPr="00D83601" w:rsidRDefault="00F1094D" w:rsidP="005020A2">
      <w:pPr>
        <w:ind w:firstLine="708"/>
        <w:rPr>
          <w:rFonts w:ascii="PT Astra Serif" w:eastAsiaTheme="minorHAnsi" w:hAnsi="PT Astra Serif"/>
          <w:sz w:val="28"/>
        </w:rPr>
      </w:pPr>
      <w:r w:rsidRPr="00D83601">
        <w:rPr>
          <w:rFonts w:ascii="PT Astra Serif" w:eastAsiaTheme="minorHAnsi" w:hAnsi="PT Astra Serif"/>
          <w:sz w:val="28"/>
        </w:rPr>
        <w:t>3) предоставление недостоверных данных о фактическом объеме выполнения противопожарных мероприятий</w:t>
      </w:r>
      <w:r w:rsidR="00D67249" w:rsidRPr="00D83601">
        <w:rPr>
          <w:rFonts w:ascii="PT Astra Serif" w:eastAsiaTheme="minorHAnsi" w:hAnsi="PT Astra Serif"/>
          <w:sz w:val="28"/>
        </w:rPr>
        <w:t xml:space="preserve"> в отчетных данных</w:t>
      </w:r>
      <w:r w:rsidRPr="00D83601">
        <w:rPr>
          <w:rFonts w:ascii="PT Astra Serif" w:eastAsiaTheme="minorHAnsi" w:hAnsi="PT Astra Serif"/>
          <w:sz w:val="28"/>
        </w:rPr>
        <w:t>.</w:t>
      </w:r>
    </w:p>
    <w:p w:rsidR="005020A2" w:rsidRDefault="005020A2" w:rsidP="00D83601">
      <w:pPr>
        <w:ind w:firstLine="708"/>
        <w:rPr>
          <w:rFonts w:ascii="PT Astra Serif" w:hAnsi="PT Astra Serif"/>
          <w:bCs/>
          <w:sz w:val="28"/>
        </w:rPr>
      </w:pPr>
      <w:r w:rsidRPr="00D83601">
        <w:rPr>
          <w:rFonts w:ascii="PT Astra Serif" w:hAnsi="PT Astra Serif"/>
          <w:bCs/>
          <w:sz w:val="28"/>
        </w:rPr>
        <w:t xml:space="preserve">Невыполнение противопожарных мероприятий может являться основанием для расторжения договоров аренды. </w:t>
      </w:r>
      <w:r w:rsidR="00D83601" w:rsidRPr="00D83601">
        <w:rPr>
          <w:rFonts w:ascii="PT Astra Serif" w:hAnsi="PT Astra Serif"/>
          <w:bCs/>
          <w:sz w:val="28"/>
        </w:rPr>
        <w:t>Кроме того,</w:t>
      </w:r>
      <w:r w:rsidRPr="00D83601">
        <w:rPr>
          <w:rFonts w:ascii="PT Astra Serif" w:hAnsi="PT Astra Serif"/>
          <w:bCs/>
          <w:sz w:val="28"/>
        </w:rPr>
        <w:t xml:space="preserve"> систематическое нарушение правил пожарной безопасности в лесах может привести</w:t>
      </w:r>
      <w:r w:rsidR="00A62969">
        <w:rPr>
          <w:rFonts w:ascii="PT Astra Serif" w:hAnsi="PT Astra Serif"/>
          <w:bCs/>
          <w:sz w:val="28"/>
        </w:rPr>
        <w:t xml:space="preserve"> </w:t>
      </w:r>
      <w:r w:rsidRPr="00D83601">
        <w:rPr>
          <w:rFonts w:ascii="PT Astra Serif" w:hAnsi="PT Astra Serif"/>
          <w:bCs/>
          <w:sz w:val="28"/>
        </w:rPr>
        <w:t>к расторжению договорных обязательств.</w:t>
      </w:r>
    </w:p>
    <w:p w:rsidR="006A39F1" w:rsidRDefault="006A39F1" w:rsidP="006A39F1">
      <w:pPr>
        <w:autoSpaceDE w:val="0"/>
        <w:autoSpaceDN w:val="0"/>
        <w:adjustRightInd w:val="0"/>
        <w:ind w:firstLine="708"/>
        <w:rPr>
          <w:rFonts w:ascii="PT Astra Serif" w:eastAsiaTheme="minorHAnsi" w:hAnsi="PT Astra Serif" w:cs="PT Astra Serif"/>
          <w:sz w:val="28"/>
        </w:rPr>
      </w:pPr>
      <w:r>
        <w:rPr>
          <w:rFonts w:ascii="PT Astra Serif" w:eastAsiaTheme="minorHAnsi" w:hAnsi="PT Astra Serif" w:cs="PT Astra Serif"/>
          <w:bCs/>
          <w:sz w:val="28"/>
        </w:rPr>
        <w:t>В соответствии со статей</w:t>
      </w:r>
      <w:r w:rsidRPr="006A39F1">
        <w:rPr>
          <w:rFonts w:ascii="PT Astra Serif" w:eastAsiaTheme="minorHAnsi" w:hAnsi="PT Astra Serif" w:cs="PT Astra Serif"/>
          <w:bCs/>
          <w:sz w:val="28"/>
        </w:rPr>
        <w:t xml:space="preserve"> 53.4. Тушение лесных пожаров</w:t>
      </w:r>
      <w:r>
        <w:rPr>
          <w:rFonts w:ascii="PT Astra Serif" w:eastAsiaTheme="minorHAnsi" w:hAnsi="PT Astra Serif" w:cs="PT Astra Serif"/>
          <w:bCs/>
          <w:sz w:val="28"/>
        </w:rPr>
        <w:t xml:space="preserve"> пункта 2 </w:t>
      </w:r>
      <w:r>
        <w:rPr>
          <w:rFonts w:ascii="PT Astra Serif" w:eastAsiaTheme="minorHAnsi" w:hAnsi="PT Astra Serif" w:cs="PT Astra Serif"/>
          <w:sz w:val="28"/>
        </w:rPr>
        <w:t xml:space="preserve">лица, использующие леса, в случае обнаружения лесного пожара на соответствующем лесном участке немедленно обязаны сообщить об этом в специализированную диспетчерскую службу и принять все возможные меры по недопущению распространения лесного пожара. И пункта 2.1 лица, которым лесные участки предоставлены в постоянное (бессрочное) пользование, безвозмездное пользование или в аренду, а также обладатели сервитута принимают участие </w:t>
      </w:r>
      <w:r>
        <w:rPr>
          <w:rFonts w:ascii="PT Astra Serif" w:eastAsiaTheme="minorHAnsi" w:hAnsi="PT Astra Serif" w:cs="PT Astra Serif"/>
          <w:sz w:val="28"/>
        </w:rPr>
        <w:br/>
        <w:t>в осуществлении мероприятий по тушению лесного пожара на соответствующем лесном участке (в границах соответствующего сервитута), за исключением осуществления мероприятий, предусмотренных (</w:t>
      </w:r>
      <w:hyperlink r:id="rId5" w:history="1">
        <w:r>
          <w:rPr>
            <w:rFonts w:ascii="PT Astra Serif" w:eastAsiaTheme="minorHAnsi" w:hAnsi="PT Astra Serif" w:cs="PT Astra Serif"/>
            <w:color w:val="0000FF"/>
            <w:sz w:val="28"/>
          </w:rPr>
          <w:t>пунктами 4.1</w:t>
        </w:r>
      </w:hyperlink>
      <w:r>
        <w:rPr>
          <w:rFonts w:ascii="PT Astra Serif" w:eastAsiaTheme="minorHAnsi" w:hAnsi="PT Astra Serif" w:cs="PT Astra Serif"/>
          <w:sz w:val="28"/>
        </w:rPr>
        <w:t xml:space="preserve">-  выполнение взрывных работ в целях локализации и ликвидации лесного пожара; и </w:t>
      </w:r>
      <w:hyperlink r:id="rId6" w:history="1">
        <w:r>
          <w:rPr>
            <w:rFonts w:ascii="PT Astra Serif" w:eastAsiaTheme="minorHAnsi" w:hAnsi="PT Astra Serif" w:cs="PT Astra Serif"/>
            <w:color w:val="0000FF"/>
            <w:sz w:val="28"/>
          </w:rPr>
          <w:t>4.2 части 1</w:t>
        </w:r>
      </w:hyperlink>
      <w:r>
        <w:rPr>
          <w:rFonts w:ascii="PT Astra Serif" w:eastAsiaTheme="minorHAnsi" w:hAnsi="PT Astra Serif" w:cs="PT Astra Serif"/>
          <w:sz w:val="28"/>
        </w:rPr>
        <w:t xml:space="preserve"> - осуществление мероприятий по искусственному вызыванию осадков в целях тушения лесного пожара; в соответствии со сводным планом тушения лесных пожаров на территории субъекта Российской Федерации.</w:t>
      </w:r>
    </w:p>
    <w:p w:rsidR="006A39F1" w:rsidRPr="00D83601" w:rsidRDefault="006A39F1" w:rsidP="006A39F1">
      <w:pPr>
        <w:rPr>
          <w:rFonts w:ascii="PT Astra Serif" w:hAnsi="PT Astra Serif"/>
          <w:bCs/>
          <w:sz w:val="28"/>
        </w:rPr>
      </w:pPr>
    </w:p>
    <w:sectPr w:rsidR="006A39F1" w:rsidRPr="00D83601" w:rsidSect="00D8360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5D5199"/>
    <w:multiLevelType w:val="hybridMultilevel"/>
    <w:tmpl w:val="625CC4F2"/>
    <w:lvl w:ilvl="0" w:tplc="7DDE10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71A47DA"/>
    <w:multiLevelType w:val="hybridMultilevel"/>
    <w:tmpl w:val="8DF4743E"/>
    <w:lvl w:ilvl="0" w:tplc="4C78FD08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706941E5"/>
    <w:multiLevelType w:val="hybridMultilevel"/>
    <w:tmpl w:val="578ABAEC"/>
    <w:lvl w:ilvl="0" w:tplc="4C78FD08">
      <w:start w:val="1"/>
      <w:numFmt w:val="bullet"/>
      <w:lvlText w:val=""/>
      <w:lvlJc w:val="left"/>
      <w:pPr>
        <w:ind w:left="15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550"/>
    <w:rsid w:val="00001187"/>
    <w:rsid w:val="00002413"/>
    <w:rsid w:val="00002FD5"/>
    <w:rsid w:val="00003DAA"/>
    <w:rsid w:val="00007E79"/>
    <w:rsid w:val="00010C93"/>
    <w:rsid w:val="000115E1"/>
    <w:rsid w:val="00020387"/>
    <w:rsid w:val="00021C4D"/>
    <w:rsid w:val="00022E59"/>
    <w:rsid w:val="0002536D"/>
    <w:rsid w:val="00026A3D"/>
    <w:rsid w:val="00027976"/>
    <w:rsid w:val="0003193A"/>
    <w:rsid w:val="00032DA7"/>
    <w:rsid w:val="0003332C"/>
    <w:rsid w:val="000348DE"/>
    <w:rsid w:val="00040649"/>
    <w:rsid w:val="0004363B"/>
    <w:rsid w:val="0004586A"/>
    <w:rsid w:val="00047560"/>
    <w:rsid w:val="000514C7"/>
    <w:rsid w:val="00051CB8"/>
    <w:rsid w:val="0006241A"/>
    <w:rsid w:val="000645A8"/>
    <w:rsid w:val="00066675"/>
    <w:rsid w:val="000726CA"/>
    <w:rsid w:val="00074538"/>
    <w:rsid w:val="00075801"/>
    <w:rsid w:val="00081DD7"/>
    <w:rsid w:val="0008331A"/>
    <w:rsid w:val="00085716"/>
    <w:rsid w:val="000863D4"/>
    <w:rsid w:val="00092494"/>
    <w:rsid w:val="00095A4D"/>
    <w:rsid w:val="0009633F"/>
    <w:rsid w:val="00096A36"/>
    <w:rsid w:val="00097D60"/>
    <w:rsid w:val="000A3524"/>
    <w:rsid w:val="000B4151"/>
    <w:rsid w:val="000B53AB"/>
    <w:rsid w:val="000B61A6"/>
    <w:rsid w:val="000B7354"/>
    <w:rsid w:val="000C1811"/>
    <w:rsid w:val="000C1EB5"/>
    <w:rsid w:val="000C5D76"/>
    <w:rsid w:val="000D0B8F"/>
    <w:rsid w:val="000D2E90"/>
    <w:rsid w:val="000D4A25"/>
    <w:rsid w:val="000E20E0"/>
    <w:rsid w:val="000E2543"/>
    <w:rsid w:val="000E64F0"/>
    <w:rsid w:val="000F0071"/>
    <w:rsid w:val="000F0A4F"/>
    <w:rsid w:val="000F0D77"/>
    <w:rsid w:val="000F0E66"/>
    <w:rsid w:val="000F2292"/>
    <w:rsid w:val="0010040F"/>
    <w:rsid w:val="00103B52"/>
    <w:rsid w:val="00107C07"/>
    <w:rsid w:val="00111B5E"/>
    <w:rsid w:val="00112C38"/>
    <w:rsid w:val="00112DA0"/>
    <w:rsid w:val="00114A28"/>
    <w:rsid w:val="001237FD"/>
    <w:rsid w:val="00125229"/>
    <w:rsid w:val="00131CB0"/>
    <w:rsid w:val="00132C14"/>
    <w:rsid w:val="0013522F"/>
    <w:rsid w:val="00135431"/>
    <w:rsid w:val="001355EB"/>
    <w:rsid w:val="00137B76"/>
    <w:rsid w:val="00140982"/>
    <w:rsid w:val="00141479"/>
    <w:rsid w:val="00145BF9"/>
    <w:rsid w:val="00147A40"/>
    <w:rsid w:val="00150374"/>
    <w:rsid w:val="001523F9"/>
    <w:rsid w:val="00157B82"/>
    <w:rsid w:val="00160757"/>
    <w:rsid w:val="00160FCC"/>
    <w:rsid w:val="00162A48"/>
    <w:rsid w:val="00163655"/>
    <w:rsid w:val="0016493D"/>
    <w:rsid w:val="00167D30"/>
    <w:rsid w:val="00171CDE"/>
    <w:rsid w:val="001770E6"/>
    <w:rsid w:val="00181941"/>
    <w:rsid w:val="001826AA"/>
    <w:rsid w:val="00185F9F"/>
    <w:rsid w:val="0018714C"/>
    <w:rsid w:val="0019119E"/>
    <w:rsid w:val="001912DE"/>
    <w:rsid w:val="0019139D"/>
    <w:rsid w:val="0019162F"/>
    <w:rsid w:val="001933B5"/>
    <w:rsid w:val="00193FCB"/>
    <w:rsid w:val="00194900"/>
    <w:rsid w:val="001A329B"/>
    <w:rsid w:val="001A4BE0"/>
    <w:rsid w:val="001A62A2"/>
    <w:rsid w:val="001A670F"/>
    <w:rsid w:val="001A6EAC"/>
    <w:rsid w:val="001B1852"/>
    <w:rsid w:val="001B2AD8"/>
    <w:rsid w:val="001B4EE7"/>
    <w:rsid w:val="001B7FE0"/>
    <w:rsid w:val="001C0C31"/>
    <w:rsid w:val="001C6948"/>
    <w:rsid w:val="001C7E34"/>
    <w:rsid w:val="001D38D2"/>
    <w:rsid w:val="001D3EA0"/>
    <w:rsid w:val="001D6C63"/>
    <w:rsid w:val="001E0F0C"/>
    <w:rsid w:val="001E4AB8"/>
    <w:rsid w:val="001E545F"/>
    <w:rsid w:val="001E60D1"/>
    <w:rsid w:val="001F30DE"/>
    <w:rsid w:val="001F3AD6"/>
    <w:rsid w:val="00202CC4"/>
    <w:rsid w:val="002051C4"/>
    <w:rsid w:val="00205319"/>
    <w:rsid w:val="00205CD3"/>
    <w:rsid w:val="002071EA"/>
    <w:rsid w:val="00211383"/>
    <w:rsid w:val="002138EB"/>
    <w:rsid w:val="00215F83"/>
    <w:rsid w:val="00221C00"/>
    <w:rsid w:val="002231A0"/>
    <w:rsid w:val="0022705A"/>
    <w:rsid w:val="002300A8"/>
    <w:rsid w:val="00230CB6"/>
    <w:rsid w:val="0023287C"/>
    <w:rsid w:val="00241C07"/>
    <w:rsid w:val="00251719"/>
    <w:rsid w:val="0026009D"/>
    <w:rsid w:val="0026122E"/>
    <w:rsid w:val="00263650"/>
    <w:rsid w:val="00273872"/>
    <w:rsid w:val="00273931"/>
    <w:rsid w:val="00275128"/>
    <w:rsid w:val="0028345E"/>
    <w:rsid w:val="0028350F"/>
    <w:rsid w:val="002917FF"/>
    <w:rsid w:val="002943F4"/>
    <w:rsid w:val="002A171E"/>
    <w:rsid w:val="002A4591"/>
    <w:rsid w:val="002A559E"/>
    <w:rsid w:val="002A67FB"/>
    <w:rsid w:val="002B111B"/>
    <w:rsid w:val="002B22F0"/>
    <w:rsid w:val="002B77E2"/>
    <w:rsid w:val="002C3078"/>
    <w:rsid w:val="002C4C8E"/>
    <w:rsid w:val="002C4F62"/>
    <w:rsid w:val="002D5162"/>
    <w:rsid w:val="002E0DEF"/>
    <w:rsid w:val="002E454F"/>
    <w:rsid w:val="002E4BEF"/>
    <w:rsid w:val="002F0BBE"/>
    <w:rsid w:val="002F51EF"/>
    <w:rsid w:val="0030074C"/>
    <w:rsid w:val="003019BA"/>
    <w:rsid w:val="00303E89"/>
    <w:rsid w:val="003103A0"/>
    <w:rsid w:val="003104CF"/>
    <w:rsid w:val="00311EF9"/>
    <w:rsid w:val="00315689"/>
    <w:rsid w:val="0031603E"/>
    <w:rsid w:val="00323DC8"/>
    <w:rsid w:val="003240ED"/>
    <w:rsid w:val="00331F6B"/>
    <w:rsid w:val="00332B14"/>
    <w:rsid w:val="00332E33"/>
    <w:rsid w:val="00335114"/>
    <w:rsid w:val="003358BA"/>
    <w:rsid w:val="00344D29"/>
    <w:rsid w:val="00346643"/>
    <w:rsid w:val="003549B3"/>
    <w:rsid w:val="0035590C"/>
    <w:rsid w:val="003625E9"/>
    <w:rsid w:val="003637D4"/>
    <w:rsid w:val="003653C2"/>
    <w:rsid w:val="00366B9F"/>
    <w:rsid w:val="00380490"/>
    <w:rsid w:val="00384F78"/>
    <w:rsid w:val="00385317"/>
    <w:rsid w:val="0038663B"/>
    <w:rsid w:val="00387BFA"/>
    <w:rsid w:val="00392C90"/>
    <w:rsid w:val="003952E4"/>
    <w:rsid w:val="00395D56"/>
    <w:rsid w:val="0039640D"/>
    <w:rsid w:val="00396516"/>
    <w:rsid w:val="00397DA3"/>
    <w:rsid w:val="003A33A3"/>
    <w:rsid w:val="003A3814"/>
    <w:rsid w:val="003A7B6A"/>
    <w:rsid w:val="003B3337"/>
    <w:rsid w:val="003C44CC"/>
    <w:rsid w:val="003C48AF"/>
    <w:rsid w:val="003C5ADA"/>
    <w:rsid w:val="003C63B4"/>
    <w:rsid w:val="003D37C8"/>
    <w:rsid w:val="003D38EC"/>
    <w:rsid w:val="003D3FF5"/>
    <w:rsid w:val="003D4577"/>
    <w:rsid w:val="003D7842"/>
    <w:rsid w:val="003E3A10"/>
    <w:rsid w:val="003E3FED"/>
    <w:rsid w:val="003E6388"/>
    <w:rsid w:val="003E66DC"/>
    <w:rsid w:val="003E6DC8"/>
    <w:rsid w:val="003E732A"/>
    <w:rsid w:val="003F0E7C"/>
    <w:rsid w:val="003F1290"/>
    <w:rsid w:val="003F2197"/>
    <w:rsid w:val="00410B21"/>
    <w:rsid w:val="004115C1"/>
    <w:rsid w:val="004126BC"/>
    <w:rsid w:val="0041388C"/>
    <w:rsid w:val="004138B1"/>
    <w:rsid w:val="00414B1D"/>
    <w:rsid w:val="004163B7"/>
    <w:rsid w:val="00417719"/>
    <w:rsid w:val="0043368B"/>
    <w:rsid w:val="00433877"/>
    <w:rsid w:val="00435EF8"/>
    <w:rsid w:val="004427A2"/>
    <w:rsid w:val="004459D6"/>
    <w:rsid w:val="00447231"/>
    <w:rsid w:val="00447D51"/>
    <w:rsid w:val="00450FD1"/>
    <w:rsid w:val="00453ECB"/>
    <w:rsid w:val="00455E6C"/>
    <w:rsid w:val="0046257A"/>
    <w:rsid w:val="00476F57"/>
    <w:rsid w:val="00481ACD"/>
    <w:rsid w:val="00484248"/>
    <w:rsid w:val="004851B5"/>
    <w:rsid w:val="00486BAF"/>
    <w:rsid w:val="00491730"/>
    <w:rsid w:val="00491A04"/>
    <w:rsid w:val="004A2905"/>
    <w:rsid w:val="004A3B3A"/>
    <w:rsid w:val="004A4C86"/>
    <w:rsid w:val="004B759A"/>
    <w:rsid w:val="004C48FC"/>
    <w:rsid w:val="004C55E3"/>
    <w:rsid w:val="004C710B"/>
    <w:rsid w:val="004D17B8"/>
    <w:rsid w:val="004D3DB7"/>
    <w:rsid w:val="004E02DF"/>
    <w:rsid w:val="004E0D7B"/>
    <w:rsid w:val="004E1DF6"/>
    <w:rsid w:val="004E30FB"/>
    <w:rsid w:val="004E4E0F"/>
    <w:rsid w:val="004F7705"/>
    <w:rsid w:val="004F791A"/>
    <w:rsid w:val="005020A2"/>
    <w:rsid w:val="00504FF2"/>
    <w:rsid w:val="00506499"/>
    <w:rsid w:val="00507A06"/>
    <w:rsid w:val="00510EE3"/>
    <w:rsid w:val="005121FE"/>
    <w:rsid w:val="0051575C"/>
    <w:rsid w:val="00523109"/>
    <w:rsid w:val="0052370A"/>
    <w:rsid w:val="00523ED2"/>
    <w:rsid w:val="00526B33"/>
    <w:rsid w:val="00526E86"/>
    <w:rsid w:val="00531888"/>
    <w:rsid w:val="00534774"/>
    <w:rsid w:val="00534F5D"/>
    <w:rsid w:val="00535301"/>
    <w:rsid w:val="00540508"/>
    <w:rsid w:val="00541BCB"/>
    <w:rsid w:val="00542325"/>
    <w:rsid w:val="005520DD"/>
    <w:rsid w:val="00552E0F"/>
    <w:rsid w:val="00561908"/>
    <w:rsid w:val="005664C2"/>
    <w:rsid w:val="00567651"/>
    <w:rsid w:val="00572046"/>
    <w:rsid w:val="0057327E"/>
    <w:rsid w:val="00581C2A"/>
    <w:rsid w:val="005835D3"/>
    <w:rsid w:val="00593165"/>
    <w:rsid w:val="00597607"/>
    <w:rsid w:val="005A112A"/>
    <w:rsid w:val="005A4BCD"/>
    <w:rsid w:val="005B043D"/>
    <w:rsid w:val="005B0C61"/>
    <w:rsid w:val="005B15EE"/>
    <w:rsid w:val="005B7223"/>
    <w:rsid w:val="005C1BE8"/>
    <w:rsid w:val="005C4697"/>
    <w:rsid w:val="005C5A5F"/>
    <w:rsid w:val="005D0FCD"/>
    <w:rsid w:val="005D1E90"/>
    <w:rsid w:val="005D315B"/>
    <w:rsid w:val="005D3855"/>
    <w:rsid w:val="005D4EF0"/>
    <w:rsid w:val="005E2AFB"/>
    <w:rsid w:val="005E431E"/>
    <w:rsid w:val="005F24B6"/>
    <w:rsid w:val="005F2844"/>
    <w:rsid w:val="005F30F3"/>
    <w:rsid w:val="005F52CF"/>
    <w:rsid w:val="00602457"/>
    <w:rsid w:val="006064D5"/>
    <w:rsid w:val="00607864"/>
    <w:rsid w:val="00613CE4"/>
    <w:rsid w:val="00617DB2"/>
    <w:rsid w:val="00621D15"/>
    <w:rsid w:val="006264A2"/>
    <w:rsid w:val="00626FD4"/>
    <w:rsid w:val="00627173"/>
    <w:rsid w:val="00644E66"/>
    <w:rsid w:val="00646A55"/>
    <w:rsid w:val="00657C1A"/>
    <w:rsid w:val="00660EEB"/>
    <w:rsid w:val="00662F87"/>
    <w:rsid w:val="0067392F"/>
    <w:rsid w:val="0067416B"/>
    <w:rsid w:val="00680CDB"/>
    <w:rsid w:val="00683AA6"/>
    <w:rsid w:val="00685358"/>
    <w:rsid w:val="00692DBF"/>
    <w:rsid w:val="0069404E"/>
    <w:rsid w:val="00694CA2"/>
    <w:rsid w:val="00696261"/>
    <w:rsid w:val="006A1315"/>
    <w:rsid w:val="006A1F0A"/>
    <w:rsid w:val="006A3566"/>
    <w:rsid w:val="006A39F1"/>
    <w:rsid w:val="006A7734"/>
    <w:rsid w:val="006B292F"/>
    <w:rsid w:val="006B76E7"/>
    <w:rsid w:val="006C346C"/>
    <w:rsid w:val="006C36C0"/>
    <w:rsid w:val="006C40E1"/>
    <w:rsid w:val="006C5D10"/>
    <w:rsid w:val="006D19DF"/>
    <w:rsid w:val="006D248B"/>
    <w:rsid w:val="006D584D"/>
    <w:rsid w:val="006D60E9"/>
    <w:rsid w:val="006E2F81"/>
    <w:rsid w:val="006F2B45"/>
    <w:rsid w:val="006F2C88"/>
    <w:rsid w:val="006F34C5"/>
    <w:rsid w:val="006F4793"/>
    <w:rsid w:val="00701C0F"/>
    <w:rsid w:val="00703EE7"/>
    <w:rsid w:val="00705F0E"/>
    <w:rsid w:val="007073CB"/>
    <w:rsid w:val="00713CD5"/>
    <w:rsid w:val="00713D26"/>
    <w:rsid w:val="00713D98"/>
    <w:rsid w:val="00716E52"/>
    <w:rsid w:val="007308D0"/>
    <w:rsid w:val="00730C09"/>
    <w:rsid w:val="007338FA"/>
    <w:rsid w:val="0073573E"/>
    <w:rsid w:val="00735D91"/>
    <w:rsid w:val="007405D3"/>
    <w:rsid w:val="00740614"/>
    <w:rsid w:val="00741D5D"/>
    <w:rsid w:val="00743D4F"/>
    <w:rsid w:val="007468C7"/>
    <w:rsid w:val="00751135"/>
    <w:rsid w:val="00754058"/>
    <w:rsid w:val="007573C3"/>
    <w:rsid w:val="00757A8A"/>
    <w:rsid w:val="0076533A"/>
    <w:rsid w:val="00772A1F"/>
    <w:rsid w:val="00772A40"/>
    <w:rsid w:val="007752DD"/>
    <w:rsid w:val="00780096"/>
    <w:rsid w:val="00781582"/>
    <w:rsid w:val="00783A1E"/>
    <w:rsid w:val="007873D8"/>
    <w:rsid w:val="00795946"/>
    <w:rsid w:val="007A3541"/>
    <w:rsid w:val="007A5B3A"/>
    <w:rsid w:val="007A74B7"/>
    <w:rsid w:val="007B0D03"/>
    <w:rsid w:val="007B29D7"/>
    <w:rsid w:val="007B546C"/>
    <w:rsid w:val="007B62AB"/>
    <w:rsid w:val="007B6400"/>
    <w:rsid w:val="007B678B"/>
    <w:rsid w:val="007C4191"/>
    <w:rsid w:val="007C7F5C"/>
    <w:rsid w:val="007D421C"/>
    <w:rsid w:val="007D4F36"/>
    <w:rsid w:val="007D5558"/>
    <w:rsid w:val="007D7944"/>
    <w:rsid w:val="007D79C5"/>
    <w:rsid w:val="007E192A"/>
    <w:rsid w:val="007E5C82"/>
    <w:rsid w:val="007E70A3"/>
    <w:rsid w:val="007F05AE"/>
    <w:rsid w:val="007F2F21"/>
    <w:rsid w:val="007F65D6"/>
    <w:rsid w:val="00800CBF"/>
    <w:rsid w:val="0080356A"/>
    <w:rsid w:val="008036CB"/>
    <w:rsid w:val="00807E44"/>
    <w:rsid w:val="008102DF"/>
    <w:rsid w:val="008114A0"/>
    <w:rsid w:val="0081419B"/>
    <w:rsid w:val="0081422B"/>
    <w:rsid w:val="00815E85"/>
    <w:rsid w:val="0081748E"/>
    <w:rsid w:val="008226DD"/>
    <w:rsid w:val="00823434"/>
    <w:rsid w:val="0083182E"/>
    <w:rsid w:val="0083531F"/>
    <w:rsid w:val="008356B0"/>
    <w:rsid w:val="008360EC"/>
    <w:rsid w:val="00844CE4"/>
    <w:rsid w:val="00845D3B"/>
    <w:rsid w:val="00846BDF"/>
    <w:rsid w:val="00854528"/>
    <w:rsid w:val="008553EE"/>
    <w:rsid w:val="00861F6C"/>
    <w:rsid w:val="008629E4"/>
    <w:rsid w:val="008658F9"/>
    <w:rsid w:val="008700BF"/>
    <w:rsid w:val="0087026D"/>
    <w:rsid w:val="00871009"/>
    <w:rsid w:val="008735F7"/>
    <w:rsid w:val="0087523C"/>
    <w:rsid w:val="00876445"/>
    <w:rsid w:val="0088294C"/>
    <w:rsid w:val="00882BBE"/>
    <w:rsid w:val="00883654"/>
    <w:rsid w:val="00887240"/>
    <w:rsid w:val="008918C3"/>
    <w:rsid w:val="00891C81"/>
    <w:rsid w:val="00892DB1"/>
    <w:rsid w:val="00893F44"/>
    <w:rsid w:val="008A6437"/>
    <w:rsid w:val="008B0B97"/>
    <w:rsid w:val="008B4439"/>
    <w:rsid w:val="008B4E26"/>
    <w:rsid w:val="008B6776"/>
    <w:rsid w:val="008B6897"/>
    <w:rsid w:val="008B7FA4"/>
    <w:rsid w:val="008C127F"/>
    <w:rsid w:val="008C20FB"/>
    <w:rsid w:val="008C27CF"/>
    <w:rsid w:val="008C4870"/>
    <w:rsid w:val="008C7764"/>
    <w:rsid w:val="008D2180"/>
    <w:rsid w:val="008D3CE9"/>
    <w:rsid w:val="008D6403"/>
    <w:rsid w:val="008E33CD"/>
    <w:rsid w:val="008E7EBB"/>
    <w:rsid w:val="008F1CFD"/>
    <w:rsid w:val="008F1DCE"/>
    <w:rsid w:val="008F5FC7"/>
    <w:rsid w:val="008F795C"/>
    <w:rsid w:val="00902A8D"/>
    <w:rsid w:val="009030F9"/>
    <w:rsid w:val="009070E7"/>
    <w:rsid w:val="009162E3"/>
    <w:rsid w:val="00923F12"/>
    <w:rsid w:val="00930578"/>
    <w:rsid w:val="0093164F"/>
    <w:rsid w:val="00932B31"/>
    <w:rsid w:val="009368CB"/>
    <w:rsid w:val="00941D0F"/>
    <w:rsid w:val="0094734E"/>
    <w:rsid w:val="00947D4E"/>
    <w:rsid w:val="0095509D"/>
    <w:rsid w:val="009554A0"/>
    <w:rsid w:val="00957421"/>
    <w:rsid w:val="009670EC"/>
    <w:rsid w:val="00973D81"/>
    <w:rsid w:val="00980B4B"/>
    <w:rsid w:val="00985AFA"/>
    <w:rsid w:val="00992656"/>
    <w:rsid w:val="00992868"/>
    <w:rsid w:val="00993C7A"/>
    <w:rsid w:val="009A11CD"/>
    <w:rsid w:val="009A56C3"/>
    <w:rsid w:val="009A589E"/>
    <w:rsid w:val="009A609D"/>
    <w:rsid w:val="009B13CD"/>
    <w:rsid w:val="009B3087"/>
    <w:rsid w:val="009B5A07"/>
    <w:rsid w:val="009B5AB8"/>
    <w:rsid w:val="009B79AC"/>
    <w:rsid w:val="009C0CF2"/>
    <w:rsid w:val="009D3BBA"/>
    <w:rsid w:val="009E1ACA"/>
    <w:rsid w:val="009E2E00"/>
    <w:rsid w:val="009E358B"/>
    <w:rsid w:val="009E56A4"/>
    <w:rsid w:val="009E62C4"/>
    <w:rsid w:val="009E6BCE"/>
    <w:rsid w:val="009F2A34"/>
    <w:rsid w:val="009F4E77"/>
    <w:rsid w:val="009F7E92"/>
    <w:rsid w:val="00A00B7E"/>
    <w:rsid w:val="00A00F22"/>
    <w:rsid w:val="00A0211C"/>
    <w:rsid w:val="00A036E1"/>
    <w:rsid w:val="00A03B27"/>
    <w:rsid w:val="00A0425B"/>
    <w:rsid w:val="00A052D7"/>
    <w:rsid w:val="00A0623E"/>
    <w:rsid w:val="00A069B1"/>
    <w:rsid w:val="00A15183"/>
    <w:rsid w:val="00A159ED"/>
    <w:rsid w:val="00A15BFE"/>
    <w:rsid w:val="00A17B62"/>
    <w:rsid w:val="00A30B7E"/>
    <w:rsid w:val="00A351DE"/>
    <w:rsid w:val="00A36731"/>
    <w:rsid w:val="00A37C74"/>
    <w:rsid w:val="00A42395"/>
    <w:rsid w:val="00A427CC"/>
    <w:rsid w:val="00A44980"/>
    <w:rsid w:val="00A46DED"/>
    <w:rsid w:val="00A568FB"/>
    <w:rsid w:val="00A61320"/>
    <w:rsid w:val="00A621EA"/>
    <w:rsid w:val="00A62969"/>
    <w:rsid w:val="00A72550"/>
    <w:rsid w:val="00A73F7B"/>
    <w:rsid w:val="00A75CD0"/>
    <w:rsid w:val="00A77F3F"/>
    <w:rsid w:val="00A82E6B"/>
    <w:rsid w:val="00A84F41"/>
    <w:rsid w:val="00A87777"/>
    <w:rsid w:val="00A87FF0"/>
    <w:rsid w:val="00A910D4"/>
    <w:rsid w:val="00A93AA8"/>
    <w:rsid w:val="00A97236"/>
    <w:rsid w:val="00A9777F"/>
    <w:rsid w:val="00AA035E"/>
    <w:rsid w:val="00AA35FE"/>
    <w:rsid w:val="00AA7CC7"/>
    <w:rsid w:val="00AB1013"/>
    <w:rsid w:val="00AB14D5"/>
    <w:rsid w:val="00AC03E1"/>
    <w:rsid w:val="00AC3EDF"/>
    <w:rsid w:val="00AC6966"/>
    <w:rsid w:val="00AC6985"/>
    <w:rsid w:val="00AD5594"/>
    <w:rsid w:val="00AD64F3"/>
    <w:rsid w:val="00AD73B5"/>
    <w:rsid w:val="00AF000B"/>
    <w:rsid w:val="00AF042E"/>
    <w:rsid w:val="00AF1CE1"/>
    <w:rsid w:val="00AF2BC6"/>
    <w:rsid w:val="00AF30AC"/>
    <w:rsid w:val="00AF3201"/>
    <w:rsid w:val="00AF5739"/>
    <w:rsid w:val="00B016DE"/>
    <w:rsid w:val="00B04FB0"/>
    <w:rsid w:val="00B06A78"/>
    <w:rsid w:val="00B12CBB"/>
    <w:rsid w:val="00B226F3"/>
    <w:rsid w:val="00B24153"/>
    <w:rsid w:val="00B2480A"/>
    <w:rsid w:val="00B25BFF"/>
    <w:rsid w:val="00B30E66"/>
    <w:rsid w:val="00B35C3D"/>
    <w:rsid w:val="00B4176C"/>
    <w:rsid w:val="00B41FDE"/>
    <w:rsid w:val="00B44C41"/>
    <w:rsid w:val="00B462E6"/>
    <w:rsid w:val="00B4639C"/>
    <w:rsid w:val="00B53242"/>
    <w:rsid w:val="00B54501"/>
    <w:rsid w:val="00B54673"/>
    <w:rsid w:val="00B55649"/>
    <w:rsid w:val="00B61036"/>
    <w:rsid w:val="00B62F83"/>
    <w:rsid w:val="00B67273"/>
    <w:rsid w:val="00B71973"/>
    <w:rsid w:val="00B72350"/>
    <w:rsid w:val="00B72B2D"/>
    <w:rsid w:val="00B73935"/>
    <w:rsid w:val="00B80A11"/>
    <w:rsid w:val="00B8475E"/>
    <w:rsid w:val="00B84E94"/>
    <w:rsid w:val="00B873E1"/>
    <w:rsid w:val="00B90C19"/>
    <w:rsid w:val="00B93E32"/>
    <w:rsid w:val="00B9444B"/>
    <w:rsid w:val="00B94C53"/>
    <w:rsid w:val="00B9650F"/>
    <w:rsid w:val="00B96B05"/>
    <w:rsid w:val="00BA17DA"/>
    <w:rsid w:val="00BA4B5A"/>
    <w:rsid w:val="00BA5EE9"/>
    <w:rsid w:val="00BB0730"/>
    <w:rsid w:val="00BB0B3C"/>
    <w:rsid w:val="00BB68B4"/>
    <w:rsid w:val="00BC10F9"/>
    <w:rsid w:val="00BC1558"/>
    <w:rsid w:val="00BC2094"/>
    <w:rsid w:val="00BC2FA4"/>
    <w:rsid w:val="00BC4038"/>
    <w:rsid w:val="00BE4408"/>
    <w:rsid w:val="00BE52B4"/>
    <w:rsid w:val="00BE6DCC"/>
    <w:rsid w:val="00BF0A9B"/>
    <w:rsid w:val="00BF5140"/>
    <w:rsid w:val="00C01EB9"/>
    <w:rsid w:val="00C054EC"/>
    <w:rsid w:val="00C10286"/>
    <w:rsid w:val="00C111BF"/>
    <w:rsid w:val="00C1265D"/>
    <w:rsid w:val="00C12979"/>
    <w:rsid w:val="00C140F7"/>
    <w:rsid w:val="00C1634B"/>
    <w:rsid w:val="00C214E1"/>
    <w:rsid w:val="00C22B34"/>
    <w:rsid w:val="00C30270"/>
    <w:rsid w:val="00C31EF6"/>
    <w:rsid w:val="00C33CBD"/>
    <w:rsid w:val="00C34811"/>
    <w:rsid w:val="00C41F8C"/>
    <w:rsid w:val="00C433FF"/>
    <w:rsid w:val="00C4418E"/>
    <w:rsid w:val="00C46919"/>
    <w:rsid w:val="00C5230B"/>
    <w:rsid w:val="00C52A41"/>
    <w:rsid w:val="00C53731"/>
    <w:rsid w:val="00C53E34"/>
    <w:rsid w:val="00C5515D"/>
    <w:rsid w:val="00C6001F"/>
    <w:rsid w:val="00C60197"/>
    <w:rsid w:val="00C613B1"/>
    <w:rsid w:val="00C67E35"/>
    <w:rsid w:val="00C753EA"/>
    <w:rsid w:val="00C762E9"/>
    <w:rsid w:val="00C81F9C"/>
    <w:rsid w:val="00C83B5A"/>
    <w:rsid w:val="00C84723"/>
    <w:rsid w:val="00C93082"/>
    <w:rsid w:val="00C94258"/>
    <w:rsid w:val="00CA020B"/>
    <w:rsid w:val="00CA4BC4"/>
    <w:rsid w:val="00CB165A"/>
    <w:rsid w:val="00CB4338"/>
    <w:rsid w:val="00CB46F3"/>
    <w:rsid w:val="00CB5F71"/>
    <w:rsid w:val="00CB5F9F"/>
    <w:rsid w:val="00CB65FB"/>
    <w:rsid w:val="00CB7516"/>
    <w:rsid w:val="00CC1A22"/>
    <w:rsid w:val="00CC258A"/>
    <w:rsid w:val="00CC2ACB"/>
    <w:rsid w:val="00CC38F2"/>
    <w:rsid w:val="00CC4664"/>
    <w:rsid w:val="00CC4DEB"/>
    <w:rsid w:val="00CC662D"/>
    <w:rsid w:val="00CD4CAE"/>
    <w:rsid w:val="00CE057E"/>
    <w:rsid w:val="00CE6A70"/>
    <w:rsid w:val="00CE76F5"/>
    <w:rsid w:val="00CF25C7"/>
    <w:rsid w:val="00CF3FFE"/>
    <w:rsid w:val="00CF5D7A"/>
    <w:rsid w:val="00CF62B8"/>
    <w:rsid w:val="00CF646D"/>
    <w:rsid w:val="00D001A7"/>
    <w:rsid w:val="00D06031"/>
    <w:rsid w:val="00D10FF5"/>
    <w:rsid w:val="00D135EF"/>
    <w:rsid w:val="00D13CD0"/>
    <w:rsid w:val="00D1474E"/>
    <w:rsid w:val="00D14E90"/>
    <w:rsid w:val="00D2048A"/>
    <w:rsid w:val="00D24EE1"/>
    <w:rsid w:val="00D265B3"/>
    <w:rsid w:val="00D2768F"/>
    <w:rsid w:val="00D32EDF"/>
    <w:rsid w:val="00D33986"/>
    <w:rsid w:val="00D34D78"/>
    <w:rsid w:val="00D3796D"/>
    <w:rsid w:val="00D46110"/>
    <w:rsid w:val="00D50C4C"/>
    <w:rsid w:val="00D549AA"/>
    <w:rsid w:val="00D60E79"/>
    <w:rsid w:val="00D63DD8"/>
    <w:rsid w:val="00D67249"/>
    <w:rsid w:val="00D76AC7"/>
    <w:rsid w:val="00D812CD"/>
    <w:rsid w:val="00D83601"/>
    <w:rsid w:val="00D85EAF"/>
    <w:rsid w:val="00D87849"/>
    <w:rsid w:val="00D912E4"/>
    <w:rsid w:val="00DA689B"/>
    <w:rsid w:val="00DB2F91"/>
    <w:rsid w:val="00DB5944"/>
    <w:rsid w:val="00DB713C"/>
    <w:rsid w:val="00DC2649"/>
    <w:rsid w:val="00DC7297"/>
    <w:rsid w:val="00DD1033"/>
    <w:rsid w:val="00DD2B0C"/>
    <w:rsid w:val="00DD369E"/>
    <w:rsid w:val="00DD3D8E"/>
    <w:rsid w:val="00DD7764"/>
    <w:rsid w:val="00DF0E9A"/>
    <w:rsid w:val="00DF16AB"/>
    <w:rsid w:val="00DF16D0"/>
    <w:rsid w:val="00DF2EC6"/>
    <w:rsid w:val="00DF4100"/>
    <w:rsid w:val="00E0037C"/>
    <w:rsid w:val="00E00721"/>
    <w:rsid w:val="00E02112"/>
    <w:rsid w:val="00E029DE"/>
    <w:rsid w:val="00E02A52"/>
    <w:rsid w:val="00E04EE3"/>
    <w:rsid w:val="00E06FB7"/>
    <w:rsid w:val="00E07809"/>
    <w:rsid w:val="00E0791E"/>
    <w:rsid w:val="00E164C8"/>
    <w:rsid w:val="00E2099E"/>
    <w:rsid w:val="00E2196A"/>
    <w:rsid w:val="00E22799"/>
    <w:rsid w:val="00E23ACF"/>
    <w:rsid w:val="00E245BF"/>
    <w:rsid w:val="00E2621F"/>
    <w:rsid w:val="00E30898"/>
    <w:rsid w:val="00E35868"/>
    <w:rsid w:val="00E36DFB"/>
    <w:rsid w:val="00E40D59"/>
    <w:rsid w:val="00E4494D"/>
    <w:rsid w:val="00E45921"/>
    <w:rsid w:val="00E51977"/>
    <w:rsid w:val="00E5430E"/>
    <w:rsid w:val="00E5689B"/>
    <w:rsid w:val="00E605EE"/>
    <w:rsid w:val="00E62892"/>
    <w:rsid w:val="00E62A30"/>
    <w:rsid w:val="00E734B9"/>
    <w:rsid w:val="00E76ADE"/>
    <w:rsid w:val="00E8137E"/>
    <w:rsid w:val="00E81EE9"/>
    <w:rsid w:val="00E82BC0"/>
    <w:rsid w:val="00E8615F"/>
    <w:rsid w:val="00E90555"/>
    <w:rsid w:val="00EA1870"/>
    <w:rsid w:val="00EA4487"/>
    <w:rsid w:val="00EA502F"/>
    <w:rsid w:val="00EA74BE"/>
    <w:rsid w:val="00EB2163"/>
    <w:rsid w:val="00EB645B"/>
    <w:rsid w:val="00EC6DC3"/>
    <w:rsid w:val="00EC7711"/>
    <w:rsid w:val="00ED42C9"/>
    <w:rsid w:val="00ED696F"/>
    <w:rsid w:val="00EE1714"/>
    <w:rsid w:val="00EE30A9"/>
    <w:rsid w:val="00EE5D1C"/>
    <w:rsid w:val="00EE65AB"/>
    <w:rsid w:val="00EE6C01"/>
    <w:rsid w:val="00EF160F"/>
    <w:rsid w:val="00EF2229"/>
    <w:rsid w:val="00EF319E"/>
    <w:rsid w:val="00EF55E7"/>
    <w:rsid w:val="00EF62DC"/>
    <w:rsid w:val="00F01042"/>
    <w:rsid w:val="00F0280E"/>
    <w:rsid w:val="00F03C4B"/>
    <w:rsid w:val="00F060CA"/>
    <w:rsid w:val="00F0659A"/>
    <w:rsid w:val="00F1094D"/>
    <w:rsid w:val="00F1520D"/>
    <w:rsid w:val="00F25102"/>
    <w:rsid w:val="00F268AF"/>
    <w:rsid w:val="00F27FA6"/>
    <w:rsid w:val="00F3094F"/>
    <w:rsid w:val="00F31DC4"/>
    <w:rsid w:val="00F32176"/>
    <w:rsid w:val="00F3722C"/>
    <w:rsid w:val="00F37966"/>
    <w:rsid w:val="00F43A53"/>
    <w:rsid w:val="00F4798E"/>
    <w:rsid w:val="00F53261"/>
    <w:rsid w:val="00F56343"/>
    <w:rsid w:val="00F57FC5"/>
    <w:rsid w:val="00F61EC9"/>
    <w:rsid w:val="00F63E19"/>
    <w:rsid w:val="00F65413"/>
    <w:rsid w:val="00F70A17"/>
    <w:rsid w:val="00F70C99"/>
    <w:rsid w:val="00F712CA"/>
    <w:rsid w:val="00F723E3"/>
    <w:rsid w:val="00F727DC"/>
    <w:rsid w:val="00F74B52"/>
    <w:rsid w:val="00F76B61"/>
    <w:rsid w:val="00F91490"/>
    <w:rsid w:val="00F92FF3"/>
    <w:rsid w:val="00F950C2"/>
    <w:rsid w:val="00F955C6"/>
    <w:rsid w:val="00FA36FE"/>
    <w:rsid w:val="00FA4E47"/>
    <w:rsid w:val="00FB338C"/>
    <w:rsid w:val="00FB3A42"/>
    <w:rsid w:val="00FB3BF5"/>
    <w:rsid w:val="00FB3EC5"/>
    <w:rsid w:val="00FB4DDF"/>
    <w:rsid w:val="00FC0A23"/>
    <w:rsid w:val="00FC551D"/>
    <w:rsid w:val="00FD04AF"/>
    <w:rsid w:val="00FE0F90"/>
    <w:rsid w:val="00FE2B36"/>
    <w:rsid w:val="00FF0155"/>
    <w:rsid w:val="00FF09FF"/>
    <w:rsid w:val="00FF1821"/>
    <w:rsid w:val="00FF24D0"/>
    <w:rsid w:val="00FF2F28"/>
    <w:rsid w:val="00FF56E8"/>
    <w:rsid w:val="00FF6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BCA267-DE83-4357-9CFC-4AF372207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2550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35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358B"/>
    <w:rPr>
      <w:rFonts w:ascii="Tahoma" w:eastAsia="Calibri" w:hAnsi="Tahoma" w:cs="Tahoma"/>
      <w:sz w:val="16"/>
      <w:szCs w:val="16"/>
    </w:rPr>
  </w:style>
  <w:style w:type="paragraph" w:customStyle="1" w:styleId="Style5">
    <w:name w:val="Style5"/>
    <w:basedOn w:val="a"/>
    <w:uiPriority w:val="99"/>
    <w:rsid w:val="003104CF"/>
    <w:pPr>
      <w:widowControl w:val="0"/>
      <w:autoSpaceDE w:val="0"/>
      <w:autoSpaceDN w:val="0"/>
      <w:adjustRightInd w:val="0"/>
      <w:spacing w:line="394" w:lineRule="exact"/>
      <w:ind w:firstLine="706"/>
    </w:pPr>
    <w:rPr>
      <w:rFonts w:eastAsiaTheme="minorEastAsia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1094D"/>
    <w:pPr>
      <w:ind w:left="720"/>
      <w:contextualSpacing/>
    </w:pPr>
  </w:style>
  <w:style w:type="table" w:styleId="a6">
    <w:name w:val="Table Grid"/>
    <w:basedOn w:val="a1"/>
    <w:uiPriority w:val="59"/>
    <w:rsid w:val="00AB14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3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4D106BEFB46F3DB149ABB5352FE9C60A291968B0B3E11B68B24A691DE73A464AEAFF5D6DB5AA158A34ED79972C5FD93A6648F7E2EGCB3H" TargetMode="External"/><Relationship Id="rId5" Type="http://schemas.openxmlformats.org/officeDocument/2006/relationships/hyperlink" Target="consultantplus://offline/ref=84D106BEFB46F3DB149ABB5352FE9C60A291968B0B3E11B68B24A691DE73A464AEAFF5D6DB5BA158A34ED79972C5FD93A6648F7E2EGCB3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</Words>
  <Characters>2258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Владимирович Пирогов</dc:creator>
  <cp:lastModifiedBy>Егоров Максим Николаевич</cp:lastModifiedBy>
  <cp:revision>3</cp:revision>
  <cp:lastPrinted>2021-03-15T07:03:00Z</cp:lastPrinted>
  <dcterms:created xsi:type="dcterms:W3CDTF">2021-06-10T02:23:00Z</dcterms:created>
  <dcterms:modified xsi:type="dcterms:W3CDTF">2021-10-01T09:29:00Z</dcterms:modified>
</cp:coreProperties>
</file>